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B716ED" w:rsidRPr="00B716ED" w14:paraId="67024BFD" w14:textId="77777777" w:rsidTr="00B716ED">
        <w:trPr>
          <w:trHeight w:val="6348"/>
          <w:tblCellSpacing w:w="0" w:type="dxa"/>
        </w:trPr>
        <w:tc>
          <w:tcPr>
            <w:tcW w:w="0" w:type="auto"/>
            <w:hideMark/>
          </w:tcPr>
          <w:p w14:paraId="5074A1B9" w14:textId="4AF08061" w:rsidR="00B716ED" w:rsidRDefault="00B716ED" w:rsidP="00B716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B716E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Accommodation at </w:t>
            </w:r>
            <w:proofErr w:type="spellStart"/>
            <w:r w:rsidRPr="00B716E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Rangemore</w:t>
            </w:r>
            <w:proofErr w:type="spellEnd"/>
            <w:r w:rsidRPr="00B716E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Estate is offered in the form of either 2x1 bedroom cabins</w:t>
            </w:r>
            <w:r w:rsidR="00B16DCE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or</w:t>
            </w:r>
          </w:p>
          <w:p w14:paraId="0779F30A" w14:textId="74AB249A" w:rsidR="00B16DCE" w:rsidRPr="00B716ED" w:rsidRDefault="00B16DCE" w:rsidP="00B7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Three bedroom Cottage</w:t>
            </w:r>
            <w:bookmarkStart w:id="0" w:name="_GoBack"/>
            <w:bookmarkEnd w:id="0"/>
          </w:p>
          <w:p w14:paraId="256D15BE" w14:textId="77777777" w:rsidR="00B716ED" w:rsidRPr="00B716ED" w:rsidRDefault="00B716ED" w:rsidP="00B71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716E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Both </w:t>
            </w:r>
            <w:proofErr w:type="gramStart"/>
            <w:r w:rsidRPr="00B716E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 bedroom</w:t>
            </w:r>
            <w:proofErr w:type="gramEnd"/>
            <w:r w:rsidRPr="00B716E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cabins are fully </w:t>
            </w:r>
            <w:proofErr w:type="spellStart"/>
            <w:r w:rsidRPr="00B716E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self contained</w:t>
            </w:r>
            <w:proofErr w:type="spellEnd"/>
            <w:r w:rsidRPr="00B716E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with their own kitchen, </w:t>
            </w:r>
            <w:proofErr w:type="spellStart"/>
            <w:r w:rsidRPr="00B716E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ensuite</w:t>
            </w:r>
            <w:proofErr w:type="spellEnd"/>
            <w:r w:rsidRPr="00B716E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and </w:t>
            </w:r>
            <w:proofErr w:type="spellStart"/>
            <w:r w:rsidRPr="00B716E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verandah</w:t>
            </w:r>
            <w:proofErr w:type="spellEnd"/>
            <w:r w:rsidRPr="00B716E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.</w:t>
            </w:r>
          </w:p>
          <w:p w14:paraId="64E7E433" w14:textId="77777777" w:rsidR="00B716ED" w:rsidRPr="00B716ED" w:rsidRDefault="00B716ED" w:rsidP="00B71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716E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The cottage is fully </w:t>
            </w:r>
            <w:proofErr w:type="spellStart"/>
            <w:r w:rsidRPr="00B716E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self contained</w:t>
            </w:r>
            <w:proofErr w:type="spellEnd"/>
            <w:r w:rsidRPr="00B716E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with its own kitchen, 3 bedrooms, bathroom and </w:t>
            </w:r>
            <w:proofErr w:type="spellStart"/>
            <w:r w:rsidRPr="00B716E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verandah</w:t>
            </w:r>
            <w:proofErr w:type="spellEnd"/>
            <w:r w:rsidRPr="00B716E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.</w:t>
            </w:r>
          </w:p>
          <w:p w14:paraId="2F2A71FD" w14:textId="77777777" w:rsidR="00B716ED" w:rsidRPr="00B716ED" w:rsidRDefault="00B716ED" w:rsidP="00B71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716E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Both accommodations come supplied with linen and bedding.</w:t>
            </w:r>
          </w:p>
          <w:p w14:paraId="2F132C8A" w14:textId="6D2396EC" w:rsidR="00B716ED" w:rsidRPr="00B716ED" w:rsidRDefault="00B716ED" w:rsidP="00B716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716E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Meals are a choice between </w:t>
            </w:r>
            <w:proofErr w:type="spellStart"/>
            <w:r w:rsidRPr="00B716E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self catered</w:t>
            </w:r>
            <w:proofErr w:type="spellEnd"/>
            <w:r w:rsidRPr="00B716E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with estate poultry and beef/goat available or homestyle cooking by arrangement.</w:t>
            </w:r>
          </w:p>
          <w:tbl>
            <w:tblPr>
              <w:tblW w:w="12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7"/>
              <w:gridCol w:w="3437"/>
              <w:gridCol w:w="3972"/>
              <w:gridCol w:w="3554"/>
            </w:tblGrid>
            <w:tr w:rsidR="00B716ED" w:rsidRPr="00B716ED" w14:paraId="40AAFEAB" w14:textId="77777777">
              <w:trPr>
                <w:trHeight w:val="1200"/>
                <w:tblCellSpacing w:w="0" w:type="dxa"/>
              </w:trPr>
              <w:tc>
                <w:tcPr>
                  <w:tcW w:w="1785" w:type="dxa"/>
                  <w:hideMark/>
                </w:tcPr>
                <w:p w14:paraId="0DA07D02" w14:textId="77777777" w:rsidR="00B716ED" w:rsidRPr="00B716ED" w:rsidRDefault="00B716ED" w:rsidP="00B71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</w:tc>
              <w:tc>
                <w:tcPr>
                  <w:tcW w:w="3450" w:type="dxa"/>
                  <w:hideMark/>
                </w:tcPr>
                <w:p w14:paraId="60E86528" w14:textId="77777777" w:rsidR="00B716ED" w:rsidRPr="00B716ED" w:rsidRDefault="00B716ED" w:rsidP="00B71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B716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AU"/>
                    </w:rPr>
                    <w:drawing>
                      <wp:inline distT="0" distB="0" distL="0" distR="0" wp14:anchorId="6A802DF9" wp14:editId="52709A39">
                        <wp:extent cx="2171700" cy="1630680"/>
                        <wp:effectExtent l="0" t="0" r="0" b="7620"/>
                        <wp:docPr id="4" name="Picture 4" descr="http://www.rangemoreestate.com.au/IMAGES/cabi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rangemoreestate.com.au/IMAGES/cabi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1700" cy="1630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60" w:type="dxa"/>
                  <w:hideMark/>
                </w:tcPr>
                <w:p w14:paraId="4E7D888C" w14:textId="22E73CB0" w:rsidR="00B716ED" w:rsidRPr="00B716ED" w:rsidRDefault="00A55E95" w:rsidP="00B71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B716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AU"/>
                    </w:rPr>
                    <w:drawing>
                      <wp:anchor distT="0" distB="0" distL="114300" distR="114300" simplePos="0" relativeHeight="251658240" behindDoc="1" locked="0" layoutInCell="1" allowOverlap="1" wp14:anchorId="44D964B5" wp14:editId="50FDF828">
                        <wp:simplePos x="0" y="0"/>
                        <wp:positionH relativeFrom="column">
                          <wp:posOffset>179070</wp:posOffset>
                        </wp:positionH>
                        <wp:positionV relativeFrom="paragraph">
                          <wp:posOffset>0</wp:posOffset>
                        </wp:positionV>
                        <wp:extent cx="2339340" cy="1600200"/>
                        <wp:effectExtent l="0" t="0" r="3810" b="0"/>
                        <wp:wrapTight wrapText="bothSides">
                          <wp:wrapPolygon edited="0">
                            <wp:start x="0" y="0"/>
                            <wp:lineTo x="0" y="21343"/>
                            <wp:lineTo x="21459" y="21343"/>
                            <wp:lineTo x="21459" y="0"/>
                            <wp:lineTo x="0" y="0"/>
                          </wp:wrapPolygon>
                        </wp:wrapTight>
                        <wp:docPr id="3" name="Picture 3" descr="http://www.rangemoreestate.com.au/IMAGES/cabins%20outsid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rangemoreestate.com.au/IMAGES/cabins%20outsid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340" cy="160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905" w:type="dxa"/>
                  <w:hideMark/>
                </w:tcPr>
                <w:p w14:paraId="0961BEF1" w14:textId="77777777" w:rsidR="00B16DCE" w:rsidRPr="00B716ED" w:rsidRDefault="00B16DCE" w:rsidP="00B16D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  <w:p w14:paraId="40EC349B" w14:textId="05E6E9EA" w:rsidR="00B716ED" w:rsidRPr="00B716ED" w:rsidRDefault="00B16DCE" w:rsidP="00B16D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B716ED">
                    <w:rPr>
                      <w:rFonts w:ascii="Arial" w:eastAsia="Times New Roman" w:hAnsi="Arial" w:cs="Arial"/>
                      <w:sz w:val="24"/>
                      <w:szCs w:val="24"/>
                      <w:lang w:eastAsia="en-AU"/>
                    </w:rPr>
                    <w:t xml:space="preserve">All accommodation is </w:t>
                  </w:r>
                  <w:proofErr w:type="spellStart"/>
                  <w:r w:rsidRPr="00B716ED">
                    <w:rPr>
                      <w:rFonts w:ascii="Arial" w:eastAsia="Times New Roman" w:hAnsi="Arial" w:cs="Arial"/>
                      <w:sz w:val="24"/>
                      <w:szCs w:val="24"/>
                      <w:lang w:eastAsia="en-AU"/>
                    </w:rPr>
                    <w:t>nonsmoking</w:t>
                  </w:r>
                  <w:proofErr w:type="spellEnd"/>
                  <w:r w:rsidRPr="00B716ED">
                    <w:rPr>
                      <w:rFonts w:ascii="Arial" w:eastAsia="Times New Roman" w:hAnsi="Arial" w:cs="Arial"/>
                      <w:sz w:val="24"/>
                      <w:szCs w:val="24"/>
                      <w:lang w:eastAsia="en-AU"/>
                    </w:rPr>
                    <w:t>.</w:t>
                  </w:r>
                </w:p>
              </w:tc>
            </w:tr>
            <w:tr w:rsidR="00B716ED" w:rsidRPr="00B716ED" w14:paraId="3474550C" w14:textId="77777777">
              <w:trPr>
                <w:trHeight w:val="120"/>
                <w:tblCellSpacing w:w="0" w:type="dxa"/>
              </w:trPr>
              <w:tc>
                <w:tcPr>
                  <w:tcW w:w="1785" w:type="dxa"/>
                  <w:hideMark/>
                </w:tcPr>
                <w:p w14:paraId="7AF8B039" w14:textId="77777777" w:rsidR="00B716ED" w:rsidRPr="00B716ED" w:rsidRDefault="00B716ED" w:rsidP="00B71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</w:tc>
              <w:tc>
                <w:tcPr>
                  <w:tcW w:w="3450" w:type="dxa"/>
                  <w:hideMark/>
                </w:tcPr>
                <w:p w14:paraId="318D6D33" w14:textId="77777777" w:rsidR="00B716ED" w:rsidRPr="00B716ED" w:rsidRDefault="00B716ED" w:rsidP="00B71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proofErr w:type="gramStart"/>
                  <w:r w:rsidRPr="00B716ED">
                    <w:rPr>
                      <w:rFonts w:ascii="Arial" w:eastAsia="Times New Roman" w:hAnsi="Arial" w:cs="Arial"/>
                      <w:sz w:val="15"/>
                      <w:szCs w:val="15"/>
                      <w:lang w:eastAsia="en-AU"/>
                    </w:rPr>
                    <w:t>One bedroom</w:t>
                  </w:r>
                  <w:proofErr w:type="gramEnd"/>
                  <w:r w:rsidRPr="00B716ED">
                    <w:rPr>
                      <w:rFonts w:ascii="Arial" w:eastAsia="Times New Roman" w:hAnsi="Arial" w:cs="Arial"/>
                      <w:sz w:val="15"/>
                      <w:szCs w:val="15"/>
                      <w:lang w:eastAsia="en-AU"/>
                    </w:rPr>
                    <w:t xml:space="preserve"> cabins</w:t>
                  </w:r>
                </w:p>
              </w:tc>
              <w:tc>
                <w:tcPr>
                  <w:tcW w:w="1860" w:type="dxa"/>
                  <w:hideMark/>
                </w:tcPr>
                <w:p w14:paraId="19A305FC" w14:textId="77777777" w:rsidR="00B716ED" w:rsidRPr="00B716ED" w:rsidRDefault="00B716ED" w:rsidP="00B71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</w:tc>
              <w:tc>
                <w:tcPr>
                  <w:tcW w:w="4905" w:type="dxa"/>
                  <w:hideMark/>
                </w:tcPr>
                <w:p w14:paraId="2D58B95D" w14:textId="77777777" w:rsidR="00A55E95" w:rsidRDefault="00A55E95" w:rsidP="00B716ED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en-AU"/>
                    </w:rPr>
                  </w:pPr>
                </w:p>
                <w:p w14:paraId="1E2960D4" w14:textId="1C10033B" w:rsidR="00B716ED" w:rsidRPr="00B716ED" w:rsidRDefault="00B716ED" w:rsidP="00B71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proofErr w:type="gramStart"/>
                  <w:r w:rsidRPr="00B716ED">
                    <w:rPr>
                      <w:rFonts w:ascii="Arial" w:eastAsia="Times New Roman" w:hAnsi="Arial" w:cs="Arial"/>
                      <w:sz w:val="15"/>
                      <w:szCs w:val="15"/>
                      <w:lang w:eastAsia="en-AU"/>
                    </w:rPr>
                    <w:t>One bedroom</w:t>
                  </w:r>
                  <w:proofErr w:type="gramEnd"/>
                  <w:r w:rsidRPr="00B716ED">
                    <w:rPr>
                      <w:rFonts w:ascii="Arial" w:eastAsia="Times New Roman" w:hAnsi="Arial" w:cs="Arial"/>
                      <w:sz w:val="15"/>
                      <w:szCs w:val="15"/>
                      <w:lang w:eastAsia="en-AU"/>
                    </w:rPr>
                    <w:t xml:space="preserve"> cabins from outside</w:t>
                  </w:r>
                </w:p>
              </w:tc>
            </w:tr>
            <w:tr w:rsidR="00B716ED" w:rsidRPr="00B716ED" w14:paraId="6D98CDD9" w14:textId="77777777">
              <w:trPr>
                <w:trHeight w:val="1200"/>
                <w:tblCellSpacing w:w="0" w:type="dxa"/>
              </w:trPr>
              <w:tc>
                <w:tcPr>
                  <w:tcW w:w="1785" w:type="dxa"/>
                  <w:hideMark/>
                </w:tcPr>
                <w:p w14:paraId="6DEF7164" w14:textId="77777777" w:rsidR="00B716ED" w:rsidRPr="00B716ED" w:rsidRDefault="00B716ED" w:rsidP="00B71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</w:tc>
              <w:tc>
                <w:tcPr>
                  <w:tcW w:w="3450" w:type="dxa"/>
                  <w:hideMark/>
                </w:tcPr>
                <w:p w14:paraId="15DE06D6" w14:textId="77777777" w:rsidR="00B716ED" w:rsidRPr="00B716ED" w:rsidRDefault="00B716ED" w:rsidP="00B71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</w:pPr>
                </w:p>
              </w:tc>
              <w:tc>
                <w:tcPr>
                  <w:tcW w:w="1860" w:type="dxa"/>
                  <w:hideMark/>
                </w:tcPr>
                <w:p w14:paraId="01B8FCD0" w14:textId="77777777" w:rsidR="00B716ED" w:rsidRPr="00B716ED" w:rsidRDefault="00B716ED" w:rsidP="00B71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B716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AU"/>
                    </w:rPr>
                    <w:drawing>
                      <wp:inline distT="0" distB="0" distL="0" distR="0" wp14:anchorId="11CF0A22" wp14:editId="4EC482A8">
                        <wp:extent cx="2522220" cy="1653540"/>
                        <wp:effectExtent l="0" t="0" r="0" b="3810"/>
                        <wp:docPr id="2" name="Picture 2" descr="http://www.rangemoreestate.com.au/IMAGES/cottag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rangemoreestate.com.au/IMAGES/cottag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2220" cy="1653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05" w:type="dxa"/>
                  <w:hideMark/>
                </w:tcPr>
                <w:p w14:paraId="30C76C77" w14:textId="77777777" w:rsidR="00B716ED" w:rsidRPr="00B716ED" w:rsidRDefault="00B716ED" w:rsidP="00B71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</w:tc>
            </w:tr>
            <w:tr w:rsidR="00B716ED" w:rsidRPr="00B716ED" w14:paraId="232F75A5" w14:textId="77777777">
              <w:trPr>
                <w:trHeight w:val="120"/>
                <w:tblCellSpacing w:w="0" w:type="dxa"/>
              </w:trPr>
              <w:tc>
                <w:tcPr>
                  <w:tcW w:w="1785" w:type="dxa"/>
                  <w:hideMark/>
                </w:tcPr>
                <w:p w14:paraId="1A1DECA7" w14:textId="77777777" w:rsidR="00B716ED" w:rsidRPr="00B716ED" w:rsidRDefault="00B716ED" w:rsidP="00B71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</w:pPr>
                </w:p>
              </w:tc>
              <w:tc>
                <w:tcPr>
                  <w:tcW w:w="3450" w:type="dxa"/>
                  <w:hideMark/>
                </w:tcPr>
                <w:p w14:paraId="090C8F06" w14:textId="77777777" w:rsidR="00B716ED" w:rsidRPr="00B716ED" w:rsidRDefault="00B716ED" w:rsidP="00B71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</w:pPr>
                </w:p>
              </w:tc>
              <w:tc>
                <w:tcPr>
                  <w:tcW w:w="1860" w:type="dxa"/>
                  <w:vAlign w:val="center"/>
                  <w:hideMark/>
                </w:tcPr>
                <w:p w14:paraId="41D7902D" w14:textId="77777777" w:rsidR="00B716ED" w:rsidRPr="00B716ED" w:rsidRDefault="00B716ED" w:rsidP="00B716E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proofErr w:type="gramStart"/>
                  <w:r w:rsidRPr="00B716ED">
                    <w:rPr>
                      <w:rFonts w:ascii="Arial" w:eastAsia="Times New Roman" w:hAnsi="Arial" w:cs="Arial"/>
                      <w:sz w:val="15"/>
                      <w:szCs w:val="15"/>
                      <w:lang w:eastAsia="en-AU"/>
                    </w:rPr>
                    <w:t>Three bedroom</w:t>
                  </w:r>
                  <w:proofErr w:type="gramEnd"/>
                  <w:r w:rsidRPr="00B716ED">
                    <w:rPr>
                      <w:rFonts w:ascii="Arial" w:eastAsia="Times New Roman" w:hAnsi="Arial" w:cs="Arial"/>
                      <w:sz w:val="15"/>
                      <w:szCs w:val="15"/>
                      <w:lang w:eastAsia="en-AU"/>
                    </w:rPr>
                    <w:t xml:space="preserve"> cottage </w:t>
                  </w:r>
                </w:p>
              </w:tc>
              <w:tc>
                <w:tcPr>
                  <w:tcW w:w="4905" w:type="dxa"/>
                  <w:hideMark/>
                </w:tcPr>
                <w:p w14:paraId="05C2F4A1" w14:textId="77777777" w:rsidR="00B716ED" w:rsidRPr="00B716ED" w:rsidRDefault="00B716ED" w:rsidP="00B716E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</w:tc>
            </w:tr>
          </w:tbl>
          <w:p w14:paraId="6EC0F469" w14:textId="77777777" w:rsidR="00B716ED" w:rsidRPr="00B716ED" w:rsidRDefault="00B716ED" w:rsidP="00B716E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AU"/>
              </w:rPr>
            </w:pPr>
          </w:p>
          <w:tbl>
            <w:tblPr>
              <w:tblW w:w="12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8139"/>
              <w:gridCol w:w="2361"/>
            </w:tblGrid>
            <w:tr w:rsidR="00B716ED" w:rsidRPr="00B716ED" w14:paraId="2577023A" w14:textId="77777777" w:rsidTr="00294C00">
              <w:trPr>
                <w:trHeight w:val="1200"/>
                <w:tblCellSpacing w:w="0" w:type="dxa"/>
              </w:trPr>
              <w:tc>
                <w:tcPr>
                  <w:tcW w:w="1500" w:type="dxa"/>
                  <w:hideMark/>
                </w:tcPr>
                <w:p w14:paraId="7B6D4632" w14:textId="77777777" w:rsidR="00B716ED" w:rsidRPr="00B716ED" w:rsidRDefault="00B716ED" w:rsidP="00B71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</w:tc>
              <w:tc>
                <w:tcPr>
                  <w:tcW w:w="8139" w:type="dxa"/>
                  <w:hideMark/>
                </w:tcPr>
                <w:p w14:paraId="2A2AD54A" w14:textId="302DA6F2" w:rsidR="00B716ED" w:rsidRPr="00B716ED" w:rsidRDefault="00B716ED" w:rsidP="00B71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 w:rsidRPr="00B716ED">
                    <w:rPr>
                      <w:rFonts w:ascii="Arial" w:eastAsia="Times New Roman" w:hAnsi="Arial" w:cs="Arial"/>
                      <w:sz w:val="24"/>
                      <w:szCs w:val="24"/>
                      <w:lang w:eastAsia="en-AU"/>
                    </w:rPr>
                    <w:t>Unique camping facilities with toilets and showers are also available in a vineyard and bush setting. </w:t>
                  </w:r>
                  <w:r w:rsidRPr="00B716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br/>
                  </w:r>
                  <w:r w:rsidRPr="00B716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br/>
                  </w:r>
                  <w:r w:rsidRPr="00B716ED">
                    <w:rPr>
                      <w:rFonts w:ascii="Arial" w:eastAsia="Times New Roman" w:hAnsi="Arial" w:cs="Arial"/>
                      <w:sz w:val="24"/>
                      <w:szCs w:val="24"/>
                      <w:lang w:eastAsia="en-AU"/>
                    </w:rPr>
                    <w:t>Bookings are available by phone (</w:t>
                  </w:r>
                  <w:r w:rsidR="00294C00">
                    <w:rPr>
                      <w:rFonts w:ascii="Arial" w:eastAsia="Times New Roman" w:hAnsi="Arial" w:cs="Arial"/>
                      <w:sz w:val="24"/>
                      <w:szCs w:val="24"/>
                      <w:lang w:eastAsia="en-AU"/>
                    </w:rPr>
                    <w:t>0419647994</w:t>
                  </w:r>
                  <w:r w:rsidRPr="00B716ED">
                    <w:rPr>
                      <w:rFonts w:ascii="Arial" w:eastAsia="Times New Roman" w:hAnsi="Arial" w:cs="Arial"/>
                      <w:sz w:val="24"/>
                      <w:szCs w:val="24"/>
                      <w:lang w:eastAsia="en-AU"/>
                    </w:rPr>
                    <w:t xml:space="preserve"> or e-mail</w:t>
                  </w:r>
                  <w:r w:rsidR="00294C00">
                    <w:rPr>
                      <w:rFonts w:ascii="Arial" w:eastAsia="Times New Roman" w:hAnsi="Arial" w:cs="Arial"/>
                      <w:sz w:val="24"/>
                      <w:szCs w:val="24"/>
                      <w:lang w:eastAsia="en-AU"/>
                    </w:rPr>
                    <w:t xml:space="preserve"> rangemoreestate@bigpond.com</w:t>
                  </w:r>
                  <w:r w:rsidR="00294C00" w:rsidRPr="00B716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t xml:space="preserve"> </w:t>
                  </w:r>
                  <w:r w:rsidRPr="00B716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br/>
                  </w:r>
                  <w:r w:rsidRPr="00B716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  <w:br/>
                  </w:r>
                  <w:r w:rsidRPr="00B716ED">
                    <w:rPr>
                      <w:rFonts w:ascii="Arial" w:eastAsia="Times New Roman" w:hAnsi="Arial" w:cs="Arial"/>
                      <w:sz w:val="24"/>
                      <w:szCs w:val="24"/>
                      <w:lang w:eastAsia="en-AU"/>
                    </w:rPr>
                    <w:t>Linda and Dave welcome visitors of all ages into the peace and tranquillity of farm life and country hospitality.</w:t>
                  </w:r>
                </w:p>
              </w:tc>
              <w:tc>
                <w:tcPr>
                  <w:tcW w:w="2361" w:type="dxa"/>
                  <w:hideMark/>
                </w:tcPr>
                <w:p w14:paraId="48454BBA" w14:textId="77777777" w:rsidR="00B716ED" w:rsidRPr="00B716ED" w:rsidRDefault="00B716ED" w:rsidP="00B716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</w:tc>
            </w:tr>
          </w:tbl>
          <w:p w14:paraId="619D34DF" w14:textId="77777777" w:rsidR="00B716ED" w:rsidRPr="00B716ED" w:rsidRDefault="00B716ED" w:rsidP="00B7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</w:tbl>
    <w:p w14:paraId="5E2A2836" w14:textId="77777777" w:rsidR="00B716ED" w:rsidRPr="00B716ED" w:rsidRDefault="00B716ED" w:rsidP="00B716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tbl>
      <w:tblPr>
        <w:tblW w:w="12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5"/>
        <w:gridCol w:w="5635"/>
      </w:tblGrid>
      <w:tr w:rsidR="00B716ED" w:rsidRPr="00B716ED" w14:paraId="3471EEBC" w14:textId="77777777" w:rsidTr="00B716ED">
        <w:trPr>
          <w:tblCellSpacing w:w="0" w:type="dxa"/>
        </w:trPr>
        <w:tc>
          <w:tcPr>
            <w:tcW w:w="1750" w:type="pct"/>
            <w:vAlign w:val="center"/>
            <w:hideMark/>
          </w:tcPr>
          <w:p w14:paraId="125590C3" w14:textId="77777777" w:rsidR="00B716ED" w:rsidRPr="00B716ED" w:rsidRDefault="00B716ED" w:rsidP="00B7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716ED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50" w:type="pct"/>
            <w:vAlign w:val="center"/>
            <w:hideMark/>
          </w:tcPr>
          <w:p w14:paraId="779F46F4" w14:textId="36836C77" w:rsidR="00B716ED" w:rsidRPr="00B716ED" w:rsidRDefault="00B716ED" w:rsidP="00B71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</w:tbl>
    <w:p w14:paraId="11E071F3" w14:textId="3C32EB59" w:rsidR="00B716ED" w:rsidRDefault="00294C00">
      <w:pPr>
        <w:rPr>
          <w:rFonts w:ascii="Arial Black" w:hAnsi="Arial Black"/>
          <w:i/>
          <w:color w:val="FF0000"/>
        </w:rPr>
      </w:pPr>
      <w:r>
        <w:rPr>
          <w:rFonts w:ascii="Arial Black" w:hAnsi="Arial Black"/>
          <w:i/>
          <w:color w:val="FF0000"/>
        </w:rPr>
        <w:t xml:space="preserve">                                                 RANGEMORE ESTATE</w:t>
      </w:r>
    </w:p>
    <w:p w14:paraId="087B7CF8" w14:textId="2833827C" w:rsidR="00294C00" w:rsidRDefault="00294C00">
      <w:pPr>
        <w:rPr>
          <w:rFonts w:ascii="Arial Black" w:hAnsi="Arial Black"/>
          <w:i/>
          <w:color w:val="FF0000"/>
        </w:rPr>
      </w:pPr>
      <w:r>
        <w:rPr>
          <w:rFonts w:ascii="Arial Black" w:hAnsi="Arial Black"/>
          <w:i/>
          <w:color w:val="FF0000"/>
        </w:rPr>
        <w:t xml:space="preserve">                                                366 MALLING-BOUNDARY</w:t>
      </w:r>
    </w:p>
    <w:p w14:paraId="5B21909C" w14:textId="10C80C48" w:rsidR="00294C00" w:rsidRDefault="00294C00">
      <w:pPr>
        <w:rPr>
          <w:rFonts w:ascii="Arial Black" w:hAnsi="Arial Black"/>
          <w:i/>
          <w:color w:val="FF0000"/>
        </w:rPr>
      </w:pPr>
      <w:r>
        <w:rPr>
          <w:rFonts w:ascii="Arial Black" w:hAnsi="Arial Black"/>
          <w:i/>
          <w:color w:val="FF0000"/>
        </w:rPr>
        <w:t xml:space="preserve">                                               MACLAGAN 4352</w:t>
      </w:r>
    </w:p>
    <w:p w14:paraId="2E297E8C" w14:textId="77777777" w:rsidR="00294C00" w:rsidRPr="00294C00" w:rsidRDefault="00294C00">
      <w:pPr>
        <w:rPr>
          <w:rFonts w:ascii="Arial Black" w:hAnsi="Arial Black"/>
          <w:i/>
          <w:color w:val="FF0000"/>
        </w:rPr>
      </w:pPr>
    </w:p>
    <w:sectPr w:rsidR="00294C00" w:rsidRPr="00294C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ED"/>
    <w:rsid w:val="00294C00"/>
    <w:rsid w:val="00A55E95"/>
    <w:rsid w:val="00B16DCE"/>
    <w:rsid w:val="00B7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A03FE"/>
  <w15:chartTrackingRefBased/>
  <w15:docId w15:val="{AC683639-1BF3-4728-A44B-01FDEEBE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B716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rangemoreestate@bigpond.com</dc:creator>
  <cp:keywords/>
  <dc:description/>
  <cp:lastModifiedBy>rangemoreestate@bigpond.com</cp:lastModifiedBy>
  <cp:revision>5</cp:revision>
  <dcterms:created xsi:type="dcterms:W3CDTF">2018-06-15T05:30:00Z</dcterms:created>
  <dcterms:modified xsi:type="dcterms:W3CDTF">2018-11-07T05:10:00Z</dcterms:modified>
</cp:coreProperties>
</file>